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3B59" w14:textId="7A678817" w:rsidR="009D2347" w:rsidRPr="009D2347" w:rsidRDefault="009D2347" w:rsidP="009D2347">
      <w:pPr>
        <w:tabs>
          <w:tab w:val="left" w:pos="5529"/>
        </w:tabs>
        <w:spacing w:after="0" w:line="240" w:lineRule="auto"/>
        <w:ind w:left="5529" w:hanging="5529"/>
        <w:rPr>
          <w:rFonts w:ascii="Times New Roman" w:hAnsi="Times New Roman" w:cs="Times New Roman"/>
          <w:sz w:val="20"/>
          <w:szCs w:val="20"/>
        </w:rPr>
      </w:pPr>
      <w:r w:rsidRPr="009D2347">
        <w:rPr>
          <w:rFonts w:ascii="Times New Roman" w:hAnsi="Times New Roman" w:cs="Times New Roman"/>
          <w:sz w:val="20"/>
          <w:szCs w:val="20"/>
        </w:rPr>
        <w:t>Druk nr 99/21</w:t>
      </w:r>
      <w:r>
        <w:rPr>
          <w:rFonts w:ascii="Times New Roman" w:hAnsi="Times New Roman" w:cs="Times New Roman"/>
          <w:sz w:val="20"/>
          <w:szCs w:val="20"/>
        </w:rPr>
        <w:tab/>
        <w:t xml:space="preserve">Projekt Zarządu Województwa </w:t>
      </w:r>
      <w:r>
        <w:rPr>
          <w:rFonts w:ascii="Times New Roman" w:hAnsi="Times New Roman" w:cs="Times New Roman"/>
          <w:sz w:val="20"/>
          <w:szCs w:val="20"/>
        </w:rPr>
        <w:br/>
        <w:t xml:space="preserve">Kujawsko-Pomorskiego </w:t>
      </w:r>
      <w:r>
        <w:rPr>
          <w:rFonts w:ascii="Times New Roman" w:hAnsi="Times New Roman" w:cs="Times New Roman"/>
          <w:sz w:val="20"/>
          <w:szCs w:val="20"/>
        </w:rPr>
        <w:br/>
        <w:t>z dnia 27 października 2021 r.</w:t>
      </w:r>
    </w:p>
    <w:p w14:paraId="4546DAB2" w14:textId="77777777" w:rsidR="009D2347" w:rsidRDefault="009D2347" w:rsidP="009D23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DCCA85" w14:textId="77777777" w:rsidR="009D2347" w:rsidRDefault="009D2347" w:rsidP="009D23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43E34" w14:textId="6BEB847F" w:rsidR="00C84AEF" w:rsidRPr="00C84AEF" w:rsidRDefault="00C84AEF" w:rsidP="009D234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84AEF">
        <w:rPr>
          <w:rFonts w:ascii="Times New Roman" w:hAnsi="Times New Roman" w:cs="Times New Roman"/>
          <w:b/>
          <w:sz w:val="24"/>
          <w:szCs w:val="24"/>
        </w:rPr>
        <w:t>UCHWAŁA NR</w:t>
      </w:r>
      <w:r w:rsidR="00DC649C">
        <w:rPr>
          <w:rFonts w:ascii="Times New Roman" w:hAnsi="Times New Roman" w:cs="Times New Roman"/>
          <w:b/>
          <w:sz w:val="24"/>
          <w:szCs w:val="24"/>
        </w:rPr>
        <w:t>……</w:t>
      </w:r>
      <w:r w:rsidR="001618B5">
        <w:rPr>
          <w:rFonts w:ascii="Times New Roman" w:hAnsi="Times New Roman" w:cs="Times New Roman"/>
          <w:b/>
          <w:sz w:val="24"/>
          <w:szCs w:val="24"/>
        </w:rPr>
        <w:t>/</w:t>
      </w:r>
      <w:r w:rsidR="00DC649C">
        <w:rPr>
          <w:rFonts w:ascii="Times New Roman" w:hAnsi="Times New Roman" w:cs="Times New Roman"/>
          <w:b/>
          <w:sz w:val="24"/>
          <w:szCs w:val="24"/>
        </w:rPr>
        <w:t>………</w:t>
      </w:r>
      <w:r w:rsidR="001618B5">
        <w:rPr>
          <w:rFonts w:ascii="Times New Roman" w:hAnsi="Times New Roman" w:cs="Times New Roman"/>
          <w:b/>
          <w:sz w:val="24"/>
          <w:szCs w:val="24"/>
        </w:rPr>
        <w:t>/21</w:t>
      </w:r>
    </w:p>
    <w:p w14:paraId="70B317B2" w14:textId="5156E3C0" w:rsidR="00C84AEF" w:rsidRPr="00C84AEF" w:rsidRDefault="001618B5" w:rsidP="009D2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SEJMIKU WOJEWÓDZTWA</w:t>
      </w:r>
      <w:r w:rsidR="00C84AEF" w:rsidRPr="00C84AEF">
        <w:rPr>
          <w:rFonts w:ascii="Times New Roman" w:hAnsi="Times New Roman" w:cs="Times New Roman"/>
          <w:b/>
          <w:sz w:val="24"/>
          <w:szCs w:val="24"/>
        </w:rPr>
        <w:t xml:space="preserve"> KUJAWSKO-POMORSKIEGO</w:t>
      </w:r>
    </w:p>
    <w:p w14:paraId="21A0FA75" w14:textId="6CD0C9AE" w:rsidR="00C84AEF" w:rsidRPr="00C84AEF" w:rsidRDefault="00C84AEF" w:rsidP="009D2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AEF">
        <w:rPr>
          <w:rFonts w:ascii="Times New Roman" w:hAnsi="Times New Roman" w:cs="Times New Roman"/>
          <w:b/>
          <w:sz w:val="24"/>
          <w:szCs w:val="24"/>
        </w:rPr>
        <w:t>z dnia</w:t>
      </w:r>
      <w:r w:rsidR="00DC649C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618B5">
        <w:rPr>
          <w:rFonts w:ascii="Times New Roman" w:hAnsi="Times New Roman" w:cs="Times New Roman"/>
          <w:b/>
          <w:sz w:val="24"/>
          <w:szCs w:val="24"/>
        </w:rPr>
        <w:t>2021</w:t>
      </w:r>
      <w:r w:rsidR="00D0141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7B51878" w14:textId="77777777" w:rsidR="00DE33C7" w:rsidRPr="00BC22B7" w:rsidRDefault="00DE33C7" w:rsidP="009D2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7895C0" w14:textId="4AB56AB3" w:rsidR="00102D55" w:rsidRDefault="00D26082" w:rsidP="009D2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 </w:t>
      </w:r>
      <w:r w:rsidR="004E00D0">
        <w:rPr>
          <w:rFonts w:ascii="Times New Roman" w:eastAsia="Times New Roman" w:hAnsi="Times New Roman" w:cs="Times New Roman"/>
          <w:b/>
          <w:bCs/>
          <w:sz w:val="24"/>
          <w:szCs w:val="24"/>
        </w:rPr>
        <w:t>określenia zadań Samorządu Województwa Kujawsko-Pomorskiego finansowanych ze środków Państwowego Funduszu Rehabilitacji Osó</w:t>
      </w:r>
      <w:r w:rsidR="009D2347">
        <w:rPr>
          <w:rFonts w:ascii="Times New Roman" w:eastAsia="Times New Roman" w:hAnsi="Times New Roman" w:cs="Times New Roman"/>
          <w:b/>
          <w:bCs/>
          <w:sz w:val="24"/>
          <w:szCs w:val="24"/>
        </w:rPr>
        <w:t>b Niepełnosprawnych w 2022 roku</w:t>
      </w:r>
    </w:p>
    <w:p w14:paraId="6215BEA4" w14:textId="77777777" w:rsidR="00D1671D" w:rsidRPr="006A29A3" w:rsidRDefault="00D1671D" w:rsidP="009D23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F75E3" w14:textId="081CDFFB" w:rsidR="008C7333" w:rsidRPr="00483A73" w:rsidRDefault="008C7333" w:rsidP="009D2347">
      <w:pPr>
        <w:pStyle w:val="Tekstpodstawowy"/>
        <w:ind w:firstLine="709"/>
        <w:rPr>
          <w:szCs w:val="24"/>
        </w:rPr>
      </w:pPr>
      <w:r w:rsidRPr="00483A73">
        <w:rPr>
          <w:szCs w:val="24"/>
        </w:rPr>
        <w:t xml:space="preserve">Na podstawie </w:t>
      </w:r>
      <w:r w:rsidR="00D26082" w:rsidRPr="00483A73">
        <w:rPr>
          <w:szCs w:val="24"/>
        </w:rPr>
        <w:t xml:space="preserve">art. </w:t>
      </w:r>
      <w:r w:rsidR="00483A73">
        <w:rPr>
          <w:szCs w:val="24"/>
        </w:rPr>
        <w:t>18 pkt 20 ustawy z dnia 5 czerwca 1998 r. o samorządzie województwa (Dz. U. z 2020 r. poz. 1668, z 2021 r. poz. 1038</w:t>
      </w:r>
      <w:r w:rsidR="00665055">
        <w:rPr>
          <w:szCs w:val="24"/>
        </w:rPr>
        <w:t xml:space="preserve"> i 1834</w:t>
      </w:r>
      <w:r w:rsidR="00483A73">
        <w:rPr>
          <w:szCs w:val="24"/>
        </w:rPr>
        <w:t xml:space="preserve">), art. 35 ust. 1 pkt 5-6 </w:t>
      </w:r>
      <w:r w:rsidR="00647D67">
        <w:rPr>
          <w:szCs w:val="24"/>
        </w:rPr>
        <w:br/>
      </w:r>
      <w:r w:rsidR="00483A73">
        <w:rPr>
          <w:szCs w:val="24"/>
        </w:rPr>
        <w:t>i art. 36 ust. 2 uchwały z dnia 27 sierpnia 1997 r. o rehabilitacji zawodowej i społecznej oraz zatrudnianiu osób niepełnosprawnych (Dz. U. z 2021 r. poz. 573)</w:t>
      </w:r>
      <w:r w:rsidR="00A51D76">
        <w:rPr>
          <w:szCs w:val="24"/>
        </w:rPr>
        <w:t>, rozporządzenia Rady Ministrów z dnia 13 maja 2003 r. w sprawie algorytmu przekazywania środków Państwowego Funduszu Rehabilitacji Osób Niepełnosprawnych samorządom wojewódzkim i powiato</w:t>
      </w:r>
      <w:r w:rsidR="009D2347">
        <w:rPr>
          <w:szCs w:val="24"/>
        </w:rPr>
        <w:t>wym (Dz. U. z 2019 r. poz. 1605 i</w:t>
      </w:r>
      <w:r w:rsidR="00A51D76">
        <w:rPr>
          <w:szCs w:val="24"/>
        </w:rPr>
        <w:t xml:space="preserve"> 1898),</w:t>
      </w:r>
      <w:r w:rsidR="00483A73">
        <w:rPr>
          <w:szCs w:val="24"/>
        </w:rPr>
        <w:t xml:space="preserve"> </w:t>
      </w:r>
      <w:r w:rsidR="00D26082" w:rsidRPr="00483A73">
        <w:rPr>
          <w:szCs w:val="24"/>
        </w:rPr>
        <w:t>uchwala się, co następuje:</w:t>
      </w:r>
    </w:p>
    <w:p w14:paraId="589A7D46" w14:textId="77777777" w:rsidR="00DE33C7" w:rsidRPr="00BC22B7" w:rsidRDefault="00DE33C7" w:rsidP="009D2347">
      <w:pPr>
        <w:pStyle w:val="Tekstpodstawowy"/>
        <w:rPr>
          <w:szCs w:val="24"/>
        </w:rPr>
      </w:pPr>
    </w:p>
    <w:p w14:paraId="39C4D15A" w14:textId="467022E2" w:rsidR="002D38DE" w:rsidRDefault="004E00D0" w:rsidP="009D2347">
      <w:pPr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finansowe Państwowego Funduszu Rehabilitacji Osób Niepełnosprawnych przekazane w 2022 roku przez Prezesa Zarządu Państwowego Funduszu Rehabilitacji Osób Niepełnosprawnych przeznacza się na realizację następujących zadań:</w:t>
      </w:r>
    </w:p>
    <w:p w14:paraId="0535E27B" w14:textId="122882F8" w:rsidR="006A66A0" w:rsidRDefault="004E00D0" w:rsidP="009D2347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robót budowlanych</w:t>
      </w:r>
      <w:r w:rsidR="006A66A0">
        <w:rPr>
          <w:rFonts w:ascii="Times New Roman" w:hAnsi="Times New Roman" w:cs="Times New Roman"/>
          <w:sz w:val="24"/>
          <w:szCs w:val="24"/>
        </w:rPr>
        <w:t xml:space="preserve"> w rozumieniu przepi</w:t>
      </w:r>
      <w:r w:rsidR="009D2347">
        <w:rPr>
          <w:rFonts w:ascii="Times New Roman" w:hAnsi="Times New Roman" w:cs="Times New Roman"/>
          <w:sz w:val="24"/>
          <w:szCs w:val="24"/>
        </w:rPr>
        <w:t>sów ustawy z dnia 7 lipca 1994 r</w:t>
      </w:r>
      <w:r w:rsidR="006A66A0">
        <w:rPr>
          <w:rFonts w:ascii="Times New Roman" w:hAnsi="Times New Roman" w:cs="Times New Roman"/>
          <w:sz w:val="24"/>
          <w:szCs w:val="24"/>
        </w:rPr>
        <w:t xml:space="preserve">. – Prawo budowlane (Dz. U. z 2020 r. poz. </w:t>
      </w:r>
      <w:r w:rsidR="0024765D">
        <w:rPr>
          <w:rFonts w:ascii="Times New Roman" w:hAnsi="Times New Roman" w:cs="Times New Roman"/>
          <w:sz w:val="24"/>
          <w:szCs w:val="24"/>
        </w:rPr>
        <w:t>1333</w:t>
      </w:r>
      <w:r w:rsidR="00AD462C">
        <w:rPr>
          <w:rFonts w:ascii="Times New Roman" w:hAnsi="Times New Roman" w:cs="Times New Roman"/>
          <w:sz w:val="24"/>
          <w:szCs w:val="24"/>
        </w:rPr>
        <w:t>, z 2021 r. poz. 11, 234, 282</w:t>
      </w:r>
      <w:r w:rsidR="00074548">
        <w:rPr>
          <w:rFonts w:ascii="Times New Roman" w:hAnsi="Times New Roman" w:cs="Times New Roman"/>
          <w:sz w:val="24"/>
          <w:szCs w:val="24"/>
        </w:rPr>
        <w:t xml:space="preserve"> i</w:t>
      </w:r>
      <w:r w:rsidR="00AD462C">
        <w:rPr>
          <w:rFonts w:ascii="Times New Roman" w:hAnsi="Times New Roman" w:cs="Times New Roman"/>
          <w:sz w:val="24"/>
          <w:szCs w:val="24"/>
        </w:rPr>
        <w:t xml:space="preserve"> 784</w:t>
      </w:r>
      <w:r w:rsidR="006A66A0">
        <w:rPr>
          <w:rFonts w:ascii="Times New Roman" w:hAnsi="Times New Roman" w:cs="Times New Roman"/>
          <w:sz w:val="24"/>
          <w:szCs w:val="24"/>
        </w:rPr>
        <w:t>) dotyczących obiektów służących rehabilitacji, w związku z potrzebami osób niepełnosprawnych, z wyjątkiem rozbiórki tych obiektów;</w:t>
      </w:r>
    </w:p>
    <w:p w14:paraId="0F87AEFF" w14:textId="77777777" w:rsidR="006A66A0" w:rsidRDefault="006A66A0" w:rsidP="009D2347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kosztów tworzenia i działania zakładów aktywności zawodowej;</w:t>
      </w:r>
    </w:p>
    <w:p w14:paraId="11727424" w14:textId="1804B1CA" w:rsidR="004E00D0" w:rsidRPr="004E00D0" w:rsidRDefault="006A66A0" w:rsidP="009D2347">
      <w:pPr>
        <w:numPr>
          <w:ilvl w:val="0"/>
          <w:numId w:val="4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zakresu rehabilitacji zawodowej i społecznej osób niepełnosprawnych zlecanych fundacjom oraz organizacjom pozarządowym. </w:t>
      </w:r>
    </w:p>
    <w:p w14:paraId="4EA04B40" w14:textId="77777777" w:rsidR="00170509" w:rsidRDefault="00170509" w:rsidP="009D23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73C31E" w14:textId="65233FDA" w:rsidR="00170509" w:rsidRDefault="006A66A0" w:rsidP="009D2347">
      <w:pPr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</w:t>
      </w:r>
      <w:r w:rsidR="00F86BD8">
        <w:rPr>
          <w:rFonts w:ascii="Times New Roman" w:hAnsi="Times New Roman" w:cs="Times New Roman"/>
          <w:sz w:val="24"/>
          <w:szCs w:val="24"/>
        </w:rPr>
        <w:t xml:space="preserve"> Zarząd</w:t>
      </w:r>
      <w:r>
        <w:rPr>
          <w:rFonts w:ascii="Times New Roman" w:hAnsi="Times New Roman" w:cs="Times New Roman"/>
          <w:sz w:val="24"/>
          <w:szCs w:val="24"/>
        </w:rPr>
        <w:t>owi</w:t>
      </w:r>
      <w:r w:rsidR="00F86BD8">
        <w:rPr>
          <w:rFonts w:ascii="Times New Roman" w:hAnsi="Times New Roman" w:cs="Times New Roman"/>
          <w:sz w:val="24"/>
          <w:szCs w:val="24"/>
        </w:rPr>
        <w:t xml:space="preserve"> Województwa Kujawsko-Pomorskiego.</w:t>
      </w:r>
    </w:p>
    <w:p w14:paraId="5211532E" w14:textId="4C3C302E" w:rsidR="00170509" w:rsidRDefault="00170509" w:rsidP="009D23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B0DA28" w14:textId="199B3A0C" w:rsidR="002D38DE" w:rsidRDefault="00FC039E" w:rsidP="009D2347">
      <w:pPr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4AE378E" w14:textId="40C66458" w:rsidR="009F0900" w:rsidRPr="00F86BD8" w:rsidRDefault="009F0900" w:rsidP="00F86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96025A" w14:textId="3C7D5DF5" w:rsidR="000620C1" w:rsidRDefault="000620C1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86582" w14:textId="781F6CF4" w:rsidR="002D38DE" w:rsidRDefault="002D38DE" w:rsidP="009F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3D6CE" w14:textId="70749AF0" w:rsidR="00644955" w:rsidRDefault="00644955" w:rsidP="009F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8DDED" w14:textId="0616A6F1" w:rsidR="00644955" w:rsidRDefault="00644955" w:rsidP="009F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0F16DC" w14:textId="13ECCF50" w:rsidR="00644955" w:rsidRDefault="00644955" w:rsidP="009F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9FE49" w14:textId="0BFD28A4" w:rsidR="00644955" w:rsidRDefault="00644955" w:rsidP="009F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CC145" w14:textId="265F358E" w:rsidR="00644955" w:rsidRDefault="00644955" w:rsidP="009F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658FC" w14:textId="7BE09190" w:rsidR="00644955" w:rsidRDefault="00644955" w:rsidP="009F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D2F3B" w14:textId="5349D641" w:rsidR="00644955" w:rsidRDefault="00644955" w:rsidP="009F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BEE9C" w14:textId="77777777" w:rsidR="00644955" w:rsidRPr="00C1546C" w:rsidRDefault="00644955" w:rsidP="006449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46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38DDA2BA" w14:textId="77777777" w:rsidR="00644955" w:rsidRPr="004074E0" w:rsidRDefault="00644955" w:rsidP="006449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546C">
        <w:rPr>
          <w:rFonts w:ascii="Times New Roman" w:hAnsi="Times New Roman" w:cs="Times New Roman"/>
          <w:b/>
          <w:sz w:val="24"/>
          <w:szCs w:val="24"/>
        </w:rPr>
        <w:t>Przedmiot regulacji:</w:t>
      </w:r>
    </w:p>
    <w:p w14:paraId="29B87B0F" w14:textId="77777777" w:rsidR="00644955" w:rsidRPr="00C1546C" w:rsidRDefault="00644955" w:rsidP="0064495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zadań Samorządu Województwa Kujawsko-Pomorskiego finansowanych ze środków Państwowego Funduszu Rehabilitacji Osób Niepełnosprawnych, które będą realizowane w 2022 roku.</w:t>
      </w:r>
    </w:p>
    <w:p w14:paraId="2555BED9" w14:textId="77777777" w:rsidR="00644955" w:rsidRPr="00C1546C" w:rsidRDefault="00644955" w:rsidP="00644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760D9" w14:textId="77777777" w:rsidR="00644955" w:rsidRPr="004074E0" w:rsidRDefault="00644955" w:rsidP="0064495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46C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14:paraId="159B52C1" w14:textId="77777777" w:rsidR="00644955" w:rsidRDefault="00644955" w:rsidP="00644955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74E0">
        <w:rPr>
          <w:rFonts w:ascii="Times New Roman" w:hAnsi="Times New Roman" w:cs="Times New Roman"/>
          <w:sz w:val="24"/>
          <w:szCs w:val="24"/>
        </w:rPr>
        <w:t xml:space="preserve">art. 41 ust. 1 ustawy o samorządzie województwa z dnia 5 czerwca 1998 r. (Dz. U. </w:t>
      </w:r>
      <w:r>
        <w:rPr>
          <w:rFonts w:ascii="Times New Roman" w:hAnsi="Times New Roman" w:cs="Times New Roman"/>
          <w:sz w:val="24"/>
          <w:szCs w:val="24"/>
        </w:rPr>
        <w:br/>
      </w:r>
      <w:r w:rsidRPr="004074E0">
        <w:rPr>
          <w:rFonts w:ascii="Times New Roman" w:hAnsi="Times New Roman" w:cs="Times New Roman"/>
          <w:sz w:val="24"/>
          <w:szCs w:val="24"/>
        </w:rPr>
        <w:t>z 2020 r. poz. 1668, z 2021 r. poz. 1038</w:t>
      </w:r>
      <w:r>
        <w:rPr>
          <w:rFonts w:ascii="Times New Roman" w:hAnsi="Times New Roman" w:cs="Times New Roman"/>
          <w:sz w:val="24"/>
          <w:szCs w:val="24"/>
        </w:rPr>
        <w:t xml:space="preserve"> i 1834</w:t>
      </w:r>
      <w:r w:rsidRPr="004074E0">
        <w:rPr>
          <w:rFonts w:ascii="Times New Roman" w:hAnsi="Times New Roman" w:cs="Times New Roman"/>
          <w:sz w:val="24"/>
          <w:szCs w:val="24"/>
        </w:rPr>
        <w:t>) stanowi, że zarząd województwa wykonuje zadania należące do samorządu województwa, nie zastrzeżone na rzecz sejmiku województwa i wojewódzkich samorządowych jednostek organizacyjnych;</w:t>
      </w:r>
    </w:p>
    <w:p w14:paraId="02C27B80" w14:textId="77777777" w:rsidR="00644955" w:rsidRDefault="00644955" w:rsidP="00644955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35 ust 1 pkt 5-6 oraz art. 36 ust. 2 ustawy z dnia 27 sierpnia 1997 r. o rehabilitacji zawodowej i społecznej oraz zatrudnianiu osób niepełnosprawnych </w:t>
      </w:r>
      <w:r w:rsidRPr="00677D0C">
        <w:rPr>
          <w:rFonts w:ascii="Times New Roman" w:hAnsi="Times New Roman" w:cs="Times New Roman"/>
          <w:sz w:val="24"/>
          <w:szCs w:val="24"/>
        </w:rPr>
        <w:t>(Dz. U. z 2021 r. poz. 573)</w:t>
      </w:r>
      <w:r>
        <w:rPr>
          <w:rFonts w:ascii="Times New Roman" w:hAnsi="Times New Roman" w:cs="Times New Roman"/>
          <w:sz w:val="24"/>
          <w:szCs w:val="24"/>
        </w:rPr>
        <w:t xml:space="preserve"> określa zakres zadań należących do kompetencji samorządu województwa.</w:t>
      </w:r>
    </w:p>
    <w:p w14:paraId="7A08989D" w14:textId="77777777" w:rsidR="00644955" w:rsidRPr="00CA6226" w:rsidRDefault="00644955" w:rsidP="00644955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40B17">
        <w:rPr>
          <w:rFonts w:ascii="Times New Roman" w:hAnsi="Times New Roman"/>
          <w:sz w:val="24"/>
          <w:szCs w:val="24"/>
        </w:rPr>
        <w:t xml:space="preserve">§ 3 Rozporządzenia Rady Ministrów z dnia 13 maja 2003 r. w sprawie algorytmu przekazywania środków Państwowego Funduszu Rehabilitacji Osób Niepełnosprawnych samorządom wojewódzkim i powiatowym </w:t>
      </w:r>
      <w:r w:rsidRPr="00766C4A">
        <w:rPr>
          <w:rFonts w:ascii="Times New Roman" w:hAnsi="Times New Roman" w:cs="Times New Roman"/>
          <w:sz w:val="24"/>
          <w:szCs w:val="24"/>
        </w:rPr>
        <w:t>(Dz. U. z 2019 r. poz. 1605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66C4A">
        <w:rPr>
          <w:rFonts w:ascii="Times New Roman" w:hAnsi="Times New Roman" w:cs="Times New Roman"/>
          <w:sz w:val="24"/>
          <w:szCs w:val="24"/>
        </w:rPr>
        <w:t xml:space="preserve"> 1898)</w:t>
      </w:r>
      <w:r>
        <w:rPr>
          <w:rFonts w:ascii="Times New Roman" w:hAnsi="Times New Roman" w:cs="Times New Roman"/>
          <w:sz w:val="24"/>
          <w:szCs w:val="24"/>
        </w:rPr>
        <w:t xml:space="preserve"> określa wzór algorytmu ustalający wysokość środków Funduszu dla samorządu województwa.</w:t>
      </w:r>
    </w:p>
    <w:p w14:paraId="36D3CB4E" w14:textId="77777777" w:rsidR="00644955" w:rsidRPr="00C1546C" w:rsidRDefault="00644955" w:rsidP="00644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4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B3B16" w14:textId="77777777" w:rsidR="00644955" w:rsidRDefault="00644955" w:rsidP="006449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7386AD54" w14:textId="77777777" w:rsidR="00644955" w:rsidRDefault="00644955" w:rsidP="00644955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nie podlega konsultacjom/uzgodnieniom.</w:t>
      </w:r>
    </w:p>
    <w:p w14:paraId="10B476EA" w14:textId="77777777" w:rsidR="00644955" w:rsidRDefault="00644955" w:rsidP="00644955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2AB2C" w14:textId="77777777" w:rsidR="00644955" w:rsidRPr="00664E30" w:rsidRDefault="00644955" w:rsidP="006449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E30">
        <w:rPr>
          <w:rFonts w:ascii="Times New Roman" w:hAnsi="Times New Roman" w:cs="Times New Roman"/>
          <w:b/>
          <w:sz w:val="24"/>
          <w:szCs w:val="24"/>
        </w:rPr>
        <w:t>Uzasadnienie merytoryczne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6ADB1B7" w14:textId="77777777" w:rsidR="00644955" w:rsidRDefault="00644955" w:rsidP="0064495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 w:rsidRPr="00664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35 ust 2 ustawy z dnia 27 sierpnia 1997 r. o rehabilitacji zawodowej i społecznej oraz zatrudnianiu osób niepełnosprawnych (Dz. U. z 2021 r. poz. 573) Sejmik Województwa Kujawsko-Pomorskiego dokonuje wyboru zadań, które będą realizowane przez Samorząd Województwa w 2022 r. ze środków Państwowego Funduszu Rehabilitacji Osób Niepełnosprawnych. Szczegółowego podziału środków finansowych dokona Zarząd Województwa na określone  w niniejszej uchwale zadania. Nastąpi to po otrzymaniu limitu od Prezesa Zarządu Państwowego Funduszu Rehabilitacji Osób Niepełnosprawnych, zgodnie z art. 48 ust. 1 ustawy z dnia 27 sierpnia 1997 r. o rehabilitacji zawodowej i społecznej oraz zatrudnianiu osób niepełnosprawnych (Dz. U. z 2021 r. poz. 573).</w:t>
      </w:r>
    </w:p>
    <w:p w14:paraId="0087A7B4" w14:textId="77777777" w:rsidR="00644955" w:rsidRDefault="00644955" w:rsidP="0064495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 wyliczany jest wg algorytmu, określonego Rozporządzeniem Rady Ministrów </w:t>
      </w:r>
      <w:r>
        <w:rPr>
          <w:rFonts w:ascii="Times New Roman" w:hAnsi="Times New Roman" w:cs="Times New Roman"/>
          <w:sz w:val="24"/>
          <w:szCs w:val="24"/>
        </w:rPr>
        <w:br/>
        <w:t>z dnia 13 maja 2003 r. w sprawie algorytmu przekazywania środków Państwowego Funduszu Rehabilitacji Osób Niepełnosprawnych samorządom wojewódzkim</w:t>
      </w:r>
      <w:r>
        <w:rPr>
          <w:rFonts w:ascii="Times New Roman" w:hAnsi="Times New Roman" w:cs="Times New Roman"/>
          <w:sz w:val="24"/>
          <w:szCs w:val="24"/>
        </w:rPr>
        <w:br/>
        <w:t xml:space="preserve">i powiatowym </w:t>
      </w:r>
      <w:r w:rsidRPr="00766C4A">
        <w:rPr>
          <w:rFonts w:ascii="Times New Roman" w:hAnsi="Times New Roman" w:cs="Times New Roman"/>
          <w:sz w:val="24"/>
          <w:szCs w:val="24"/>
        </w:rPr>
        <w:t>(Dz. U. z 2019 r. poz. 1605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766C4A">
        <w:rPr>
          <w:rFonts w:ascii="Times New Roman" w:hAnsi="Times New Roman" w:cs="Times New Roman"/>
          <w:sz w:val="24"/>
          <w:szCs w:val="24"/>
        </w:rPr>
        <w:t xml:space="preserve"> 1898)</w:t>
      </w:r>
      <w:r>
        <w:rPr>
          <w:rFonts w:ascii="Times New Roman" w:hAnsi="Times New Roman" w:cs="Times New Roman"/>
          <w:sz w:val="24"/>
          <w:szCs w:val="24"/>
        </w:rPr>
        <w:t xml:space="preserve">. Zgodnie z art. 54 pkt 3 ustawy </w:t>
      </w:r>
      <w:r>
        <w:rPr>
          <w:rFonts w:ascii="Times New Roman" w:hAnsi="Times New Roman" w:cs="Times New Roman"/>
          <w:sz w:val="24"/>
          <w:szCs w:val="24"/>
        </w:rPr>
        <w:br/>
        <w:t xml:space="preserve">o rehabilitacji zawodowej i społecznej oraz zatrudnianiu osób niepełnosprawnych </w:t>
      </w:r>
      <w:r>
        <w:rPr>
          <w:rFonts w:ascii="Times New Roman" w:hAnsi="Times New Roman" w:cs="Times New Roman"/>
          <w:sz w:val="24"/>
          <w:szCs w:val="24"/>
        </w:rPr>
        <w:br/>
        <w:t xml:space="preserve">(Dz. U. z 2021 r. poz. 573) limit środków finansowych powiększany jest o koszty  obsługi zadań realizowanych przez samorząd województwa w wysokości faktycznie poniesionej, nie więcej niż 2,5% środków wykorzystanych na realizację zadań, </w:t>
      </w:r>
      <w:r>
        <w:rPr>
          <w:rFonts w:ascii="Times New Roman" w:hAnsi="Times New Roman" w:cs="Times New Roman"/>
          <w:sz w:val="24"/>
          <w:szCs w:val="24"/>
        </w:rPr>
        <w:br/>
        <w:t>o których mowa w art. 48 ust. 1 pkt 1 ww. ustawy.</w:t>
      </w:r>
    </w:p>
    <w:p w14:paraId="6F395F5B" w14:textId="77777777" w:rsidR="00644955" w:rsidRPr="00151601" w:rsidRDefault="00644955" w:rsidP="0064495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70C2465" w14:textId="77777777" w:rsidR="00644955" w:rsidRPr="00C1546C" w:rsidRDefault="00644955" w:rsidP="006449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46C">
        <w:rPr>
          <w:rFonts w:ascii="Times New Roman" w:hAnsi="Times New Roman" w:cs="Times New Roman"/>
          <w:b/>
          <w:sz w:val="24"/>
          <w:szCs w:val="24"/>
        </w:rPr>
        <w:t>Ocena skutków regulacji:</w:t>
      </w:r>
    </w:p>
    <w:p w14:paraId="77DCD8C8" w14:textId="77777777" w:rsidR="00644955" w:rsidRPr="00C1546C" w:rsidRDefault="00644955" w:rsidP="0064495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niniejszej uchwały nie powoduje zmian innych uchwał lub zarządzeń oraz nie powoduje skutków finansowych.</w:t>
      </w:r>
    </w:p>
    <w:p w14:paraId="6E75634B" w14:textId="77777777" w:rsidR="00644955" w:rsidRPr="00AC1EB9" w:rsidRDefault="00644955" w:rsidP="00644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85B86" w14:textId="77777777" w:rsidR="00644955" w:rsidRDefault="00644955" w:rsidP="009F09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AEB2A" w14:textId="77777777" w:rsidR="00D00104" w:rsidRDefault="00D00104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C9A47" w14:textId="77777777" w:rsidR="00D00104" w:rsidRDefault="00D00104" w:rsidP="00DE33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475E8D" w14:textId="77777777" w:rsidR="001F2F3A" w:rsidRPr="001F2F3A" w:rsidRDefault="001F2F3A" w:rsidP="001F2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F2F3A" w:rsidRPr="001F2F3A" w:rsidSect="00DC649C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9D251" w14:textId="77777777" w:rsidR="0010252B" w:rsidRDefault="0010252B" w:rsidP="00DE33C7">
      <w:pPr>
        <w:spacing w:after="0" w:line="240" w:lineRule="auto"/>
      </w:pPr>
      <w:r>
        <w:separator/>
      </w:r>
    </w:p>
  </w:endnote>
  <w:endnote w:type="continuationSeparator" w:id="0">
    <w:p w14:paraId="031D2263" w14:textId="77777777" w:rsidR="0010252B" w:rsidRDefault="0010252B" w:rsidP="00DE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EF0F" w14:textId="77777777" w:rsidR="0010252B" w:rsidRDefault="0010252B" w:rsidP="00DE33C7">
      <w:pPr>
        <w:spacing w:after="0" w:line="240" w:lineRule="auto"/>
      </w:pPr>
      <w:r>
        <w:separator/>
      </w:r>
    </w:p>
  </w:footnote>
  <w:footnote w:type="continuationSeparator" w:id="0">
    <w:p w14:paraId="15B09D42" w14:textId="77777777" w:rsidR="0010252B" w:rsidRDefault="0010252B" w:rsidP="00DE3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59D72" w14:textId="7077FB16" w:rsidR="00C84AEF" w:rsidRPr="00D01412" w:rsidRDefault="00C84AEF" w:rsidP="009D2347">
    <w:pPr>
      <w:pStyle w:val="Nagwek6"/>
      <w:spacing w:before="0" w:after="0"/>
      <w:rPr>
        <w:b w:val="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F34"/>
    <w:multiLevelType w:val="hybridMultilevel"/>
    <w:tmpl w:val="FD58D6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2059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65EC72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05BC1"/>
    <w:multiLevelType w:val="hybridMultilevel"/>
    <w:tmpl w:val="68C4BE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5C04325"/>
    <w:multiLevelType w:val="hybridMultilevel"/>
    <w:tmpl w:val="4F54B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837CC"/>
    <w:multiLevelType w:val="hybridMultilevel"/>
    <w:tmpl w:val="A81264F0"/>
    <w:lvl w:ilvl="0" w:tplc="70F039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C7"/>
    <w:rsid w:val="00002259"/>
    <w:rsid w:val="00004212"/>
    <w:rsid w:val="0001120D"/>
    <w:rsid w:val="00015BDB"/>
    <w:rsid w:val="00020D51"/>
    <w:rsid w:val="0003032C"/>
    <w:rsid w:val="00033365"/>
    <w:rsid w:val="00034880"/>
    <w:rsid w:val="00034C0B"/>
    <w:rsid w:val="00036D4F"/>
    <w:rsid w:val="00044082"/>
    <w:rsid w:val="0005427C"/>
    <w:rsid w:val="00054944"/>
    <w:rsid w:val="000620C1"/>
    <w:rsid w:val="00072342"/>
    <w:rsid w:val="00074548"/>
    <w:rsid w:val="000764C7"/>
    <w:rsid w:val="00084BDD"/>
    <w:rsid w:val="000B1AAC"/>
    <w:rsid w:val="000B2582"/>
    <w:rsid w:val="000B2D75"/>
    <w:rsid w:val="000D4DF7"/>
    <w:rsid w:val="000D6336"/>
    <w:rsid w:val="000E3831"/>
    <w:rsid w:val="000E4E3F"/>
    <w:rsid w:val="000E5E54"/>
    <w:rsid w:val="000F0EB1"/>
    <w:rsid w:val="000F3B71"/>
    <w:rsid w:val="000F6B9B"/>
    <w:rsid w:val="00100FBE"/>
    <w:rsid w:val="0010252B"/>
    <w:rsid w:val="00102D55"/>
    <w:rsid w:val="00106D74"/>
    <w:rsid w:val="00112F15"/>
    <w:rsid w:val="00117170"/>
    <w:rsid w:val="00122C94"/>
    <w:rsid w:val="00142640"/>
    <w:rsid w:val="0014674A"/>
    <w:rsid w:val="00152733"/>
    <w:rsid w:val="0015437B"/>
    <w:rsid w:val="00156F7B"/>
    <w:rsid w:val="001618B5"/>
    <w:rsid w:val="00161E42"/>
    <w:rsid w:val="00166594"/>
    <w:rsid w:val="00170509"/>
    <w:rsid w:val="001725D0"/>
    <w:rsid w:val="00175E44"/>
    <w:rsid w:val="001770B0"/>
    <w:rsid w:val="00180110"/>
    <w:rsid w:val="001805B2"/>
    <w:rsid w:val="00186CA9"/>
    <w:rsid w:val="00187FC2"/>
    <w:rsid w:val="00191589"/>
    <w:rsid w:val="001B1C09"/>
    <w:rsid w:val="001B28DF"/>
    <w:rsid w:val="001B7277"/>
    <w:rsid w:val="001C1E0A"/>
    <w:rsid w:val="001C5810"/>
    <w:rsid w:val="001D60E0"/>
    <w:rsid w:val="001E4FD0"/>
    <w:rsid w:val="001F161C"/>
    <w:rsid w:val="001F2F3A"/>
    <w:rsid w:val="00200420"/>
    <w:rsid w:val="00210D05"/>
    <w:rsid w:val="00211989"/>
    <w:rsid w:val="002209E0"/>
    <w:rsid w:val="00222261"/>
    <w:rsid w:val="00230A4A"/>
    <w:rsid w:val="00245D0F"/>
    <w:rsid w:val="00246BA9"/>
    <w:rsid w:val="00246C40"/>
    <w:rsid w:val="0024765D"/>
    <w:rsid w:val="002539E3"/>
    <w:rsid w:val="002573ED"/>
    <w:rsid w:val="002639A4"/>
    <w:rsid w:val="0028026E"/>
    <w:rsid w:val="002807AB"/>
    <w:rsid w:val="00280BAA"/>
    <w:rsid w:val="002835E3"/>
    <w:rsid w:val="00284C10"/>
    <w:rsid w:val="00293C91"/>
    <w:rsid w:val="00293C92"/>
    <w:rsid w:val="0029625A"/>
    <w:rsid w:val="002A48D1"/>
    <w:rsid w:val="002C0DCF"/>
    <w:rsid w:val="002C7394"/>
    <w:rsid w:val="002D38DE"/>
    <w:rsid w:val="002E36EE"/>
    <w:rsid w:val="002E568F"/>
    <w:rsid w:val="002F0A25"/>
    <w:rsid w:val="002F369D"/>
    <w:rsid w:val="002F79B8"/>
    <w:rsid w:val="003026CC"/>
    <w:rsid w:val="00310C14"/>
    <w:rsid w:val="00321EA8"/>
    <w:rsid w:val="003231A2"/>
    <w:rsid w:val="003243D9"/>
    <w:rsid w:val="003251F0"/>
    <w:rsid w:val="00337CBA"/>
    <w:rsid w:val="003478DD"/>
    <w:rsid w:val="00354FCE"/>
    <w:rsid w:val="00362D78"/>
    <w:rsid w:val="00373880"/>
    <w:rsid w:val="003815D3"/>
    <w:rsid w:val="00386DC7"/>
    <w:rsid w:val="003871AB"/>
    <w:rsid w:val="00392629"/>
    <w:rsid w:val="003926CA"/>
    <w:rsid w:val="003939D6"/>
    <w:rsid w:val="003B20DD"/>
    <w:rsid w:val="003B6721"/>
    <w:rsid w:val="003D248E"/>
    <w:rsid w:val="003E0A82"/>
    <w:rsid w:val="003F1594"/>
    <w:rsid w:val="003F3125"/>
    <w:rsid w:val="003F3B59"/>
    <w:rsid w:val="003F5EBB"/>
    <w:rsid w:val="0040205C"/>
    <w:rsid w:val="00406A33"/>
    <w:rsid w:val="00434B56"/>
    <w:rsid w:val="00444384"/>
    <w:rsid w:val="004469BD"/>
    <w:rsid w:val="004503C7"/>
    <w:rsid w:val="004574F5"/>
    <w:rsid w:val="00481125"/>
    <w:rsid w:val="00483A73"/>
    <w:rsid w:val="00484747"/>
    <w:rsid w:val="0049052B"/>
    <w:rsid w:val="004947E9"/>
    <w:rsid w:val="004A4E89"/>
    <w:rsid w:val="004B3D9A"/>
    <w:rsid w:val="004B54E3"/>
    <w:rsid w:val="004C6043"/>
    <w:rsid w:val="004C605A"/>
    <w:rsid w:val="004D5F30"/>
    <w:rsid w:val="004D6BA0"/>
    <w:rsid w:val="004E00D0"/>
    <w:rsid w:val="004E12ED"/>
    <w:rsid w:val="004F1563"/>
    <w:rsid w:val="004F6E88"/>
    <w:rsid w:val="00500316"/>
    <w:rsid w:val="00502D47"/>
    <w:rsid w:val="00502D69"/>
    <w:rsid w:val="00515F2C"/>
    <w:rsid w:val="00525846"/>
    <w:rsid w:val="005276D6"/>
    <w:rsid w:val="00546D3F"/>
    <w:rsid w:val="00547042"/>
    <w:rsid w:val="005606AA"/>
    <w:rsid w:val="00571206"/>
    <w:rsid w:val="00581269"/>
    <w:rsid w:val="005824C1"/>
    <w:rsid w:val="005841A2"/>
    <w:rsid w:val="005A0F68"/>
    <w:rsid w:val="005B4140"/>
    <w:rsid w:val="005D1E2A"/>
    <w:rsid w:val="005D27D7"/>
    <w:rsid w:val="005D5F92"/>
    <w:rsid w:val="005E5F0C"/>
    <w:rsid w:val="005E713E"/>
    <w:rsid w:val="005E78A8"/>
    <w:rsid w:val="005F08BD"/>
    <w:rsid w:val="005F3C74"/>
    <w:rsid w:val="00605C1D"/>
    <w:rsid w:val="00615CD4"/>
    <w:rsid w:val="0062132A"/>
    <w:rsid w:val="00630989"/>
    <w:rsid w:val="0063534F"/>
    <w:rsid w:val="006429A0"/>
    <w:rsid w:val="00644955"/>
    <w:rsid w:val="00647D67"/>
    <w:rsid w:val="00654B1A"/>
    <w:rsid w:val="006604D0"/>
    <w:rsid w:val="00663E31"/>
    <w:rsid w:val="00665055"/>
    <w:rsid w:val="00670E39"/>
    <w:rsid w:val="0068519D"/>
    <w:rsid w:val="006879C1"/>
    <w:rsid w:val="00696B1B"/>
    <w:rsid w:val="00696BA0"/>
    <w:rsid w:val="006A028B"/>
    <w:rsid w:val="006A29A3"/>
    <w:rsid w:val="006A66A0"/>
    <w:rsid w:val="006B5AD5"/>
    <w:rsid w:val="006C41A5"/>
    <w:rsid w:val="006D2364"/>
    <w:rsid w:val="006D427C"/>
    <w:rsid w:val="006D7300"/>
    <w:rsid w:val="006E7409"/>
    <w:rsid w:val="006E7ADE"/>
    <w:rsid w:val="006F0144"/>
    <w:rsid w:val="0071573F"/>
    <w:rsid w:val="00721015"/>
    <w:rsid w:val="00733304"/>
    <w:rsid w:val="00746564"/>
    <w:rsid w:val="00751451"/>
    <w:rsid w:val="007518DC"/>
    <w:rsid w:val="00764CDF"/>
    <w:rsid w:val="007705A5"/>
    <w:rsid w:val="00782D2A"/>
    <w:rsid w:val="00784000"/>
    <w:rsid w:val="007872A8"/>
    <w:rsid w:val="00794125"/>
    <w:rsid w:val="007A14AD"/>
    <w:rsid w:val="007B4F6A"/>
    <w:rsid w:val="007B74BF"/>
    <w:rsid w:val="007C3054"/>
    <w:rsid w:val="007C7592"/>
    <w:rsid w:val="007D4064"/>
    <w:rsid w:val="007D66DA"/>
    <w:rsid w:val="008101BE"/>
    <w:rsid w:val="0082126F"/>
    <w:rsid w:val="00824D62"/>
    <w:rsid w:val="00825348"/>
    <w:rsid w:val="00825DC7"/>
    <w:rsid w:val="008276FB"/>
    <w:rsid w:val="00832488"/>
    <w:rsid w:val="008452B3"/>
    <w:rsid w:val="008526D1"/>
    <w:rsid w:val="00853B39"/>
    <w:rsid w:val="00864A4A"/>
    <w:rsid w:val="008656FA"/>
    <w:rsid w:val="00866D16"/>
    <w:rsid w:val="008722FF"/>
    <w:rsid w:val="00876C9E"/>
    <w:rsid w:val="00880D1F"/>
    <w:rsid w:val="00884307"/>
    <w:rsid w:val="008A4BEB"/>
    <w:rsid w:val="008B07A5"/>
    <w:rsid w:val="008B3F92"/>
    <w:rsid w:val="008B50A0"/>
    <w:rsid w:val="008B526C"/>
    <w:rsid w:val="008C0EF1"/>
    <w:rsid w:val="008C55F6"/>
    <w:rsid w:val="008C7333"/>
    <w:rsid w:val="008D7821"/>
    <w:rsid w:val="008E074A"/>
    <w:rsid w:val="008E1DB7"/>
    <w:rsid w:val="008F6740"/>
    <w:rsid w:val="008F6FD4"/>
    <w:rsid w:val="008F7197"/>
    <w:rsid w:val="00901067"/>
    <w:rsid w:val="0090210C"/>
    <w:rsid w:val="009050BE"/>
    <w:rsid w:val="00916C19"/>
    <w:rsid w:val="009332A5"/>
    <w:rsid w:val="00944128"/>
    <w:rsid w:val="00947A0F"/>
    <w:rsid w:val="009501B1"/>
    <w:rsid w:val="00951666"/>
    <w:rsid w:val="00952851"/>
    <w:rsid w:val="00955405"/>
    <w:rsid w:val="0096110D"/>
    <w:rsid w:val="009631E8"/>
    <w:rsid w:val="00965C9D"/>
    <w:rsid w:val="00981ACC"/>
    <w:rsid w:val="00991787"/>
    <w:rsid w:val="009A4638"/>
    <w:rsid w:val="009A4FD3"/>
    <w:rsid w:val="009A5A5D"/>
    <w:rsid w:val="009B2BC1"/>
    <w:rsid w:val="009C5904"/>
    <w:rsid w:val="009C6B0F"/>
    <w:rsid w:val="009D2347"/>
    <w:rsid w:val="009D5A03"/>
    <w:rsid w:val="009E4494"/>
    <w:rsid w:val="009E74B8"/>
    <w:rsid w:val="009F0900"/>
    <w:rsid w:val="00A160EE"/>
    <w:rsid w:val="00A17AD8"/>
    <w:rsid w:val="00A266D0"/>
    <w:rsid w:val="00A507F0"/>
    <w:rsid w:val="00A51D76"/>
    <w:rsid w:val="00A93A76"/>
    <w:rsid w:val="00A94E24"/>
    <w:rsid w:val="00AA1EE7"/>
    <w:rsid w:val="00AA7835"/>
    <w:rsid w:val="00AB2BA9"/>
    <w:rsid w:val="00AC3865"/>
    <w:rsid w:val="00AD462C"/>
    <w:rsid w:val="00AD6989"/>
    <w:rsid w:val="00AD6ADC"/>
    <w:rsid w:val="00AE03A3"/>
    <w:rsid w:val="00AE4BE0"/>
    <w:rsid w:val="00AF5BC7"/>
    <w:rsid w:val="00AF690D"/>
    <w:rsid w:val="00B0033A"/>
    <w:rsid w:val="00B1221B"/>
    <w:rsid w:val="00B20572"/>
    <w:rsid w:val="00B31AB1"/>
    <w:rsid w:val="00B34F5C"/>
    <w:rsid w:val="00B42C34"/>
    <w:rsid w:val="00B52365"/>
    <w:rsid w:val="00B573CA"/>
    <w:rsid w:val="00B604DB"/>
    <w:rsid w:val="00B71CCE"/>
    <w:rsid w:val="00B742F5"/>
    <w:rsid w:val="00B77177"/>
    <w:rsid w:val="00B85469"/>
    <w:rsid w:val="00B8720E"/>
    <w:rsid w:val="00BA54E0"/>
    <w:rsid w:val="00BB4230"/>
    <w:rsid w:val="00BB5252"/>
    <w:rsid w:val="00BB6A39"/>
    <w:rsid w:val="00BC1351"/>
    <w:rsid w:val="00BC22B7"/>
    <w:rsid w:val="00BC263A"/>
    <w:rsid w:val="00BD11C6"/>
    <w:rsid w:val="00BD47BE"/>
    <w:rsid w:val="00BD55FA"/>
    <w:rsid w:val="00BE29B1"/>
    <w:rsid w:val="00C05655"/>
    <w:rsid w:val="00C10312"/>
    <w:rsid w:val="00C1208D"/>
    <w:rsid w:val="00C16962"/>
    <w:rsid w:val="00C27BFD"/>
    <w:rsid w:val="00C328B4"/>
    <w:rsid w:val="00C37514"/>
    <w:rsid w:val="00C438CE"/>
    <w:rsid w:val="00C467B0"/>
    <w:rsid w:val="00C56620"/>
    <w:rsid w:val="00C57347"/>
    <w:rsid w:val="00C64CDE"/>
    <w:rsid w:val="00C660E1"/>
    <w:rsid w:val="00C71534"/>
    <w:rsid w:val="00C82163"/>
    <w:rsid w:val="00C84AEF"/>
    <w:rsid w:val="00C87F91"/>
    <w:rsid w:val="00C90FD5"/>
    <w:rsid w:val="00C95B6A"/>
    <w:rsid w:val="00CA414C"/>
    <w:rsid w:val="00CB3A76"/>
    <w:rsid w:val="00CB7709"/>
    <w:rsid w:val="00CC6157"/>
    <w:rsid w:val="00CE5C07"/>
    <w:rsid w:val="00CF44AD"/>
    <w:rsid w:val="00D00104"/>
    <w:rsid w:val="00D01412"/>
    <w:rsid w:val="00D06BF3"/>
    <w:rsid w:val="00D07B89"/>
    <w:rsid w:val="00D120A1"/>
    <w:rsid w:val="00D1671D"/>
    <w:rsid w:val="00D17755"/>
    <w:rsid w:val="00D22BB9"/>
    <w:rsid w:val="00D237B2"/>
    <w:rsid w:val="00D26082"/>
    <w:rsid w:val="00D2611C"/>
    <w:rsid w:val="00D2722A"/>
    <w:rsid w:val="00D431E2"/>
    <w:rsid w:val="00D45B24"/>
    <w:rsid w:val="00D551A0"/>
    <w:rsid w:val="00D60B8D"/>
    <w:rsid w:val="00DB0AEE"/>
    <w:rsid w:val="00DB55BA"/>
    <w:rsid w:val="00DC0B70"/>
    <w:rsid w:val="00DC1CA3"/>
    <w:rsid w:val="00DC649C"/>
    <w:rsid w:val="00DE2807"/>
    <w:rsid w:val="00DE33C7"/>
    <w:rsid w:val="00DE6251"/>
    <w:rsid w:val="00E0001B"/>
    <w:rsid w:val="00E04025"/>
    <w:rsid w:val="00E0466E"/>
    <w:rsid w:val="00E0701D"/>
    <w:rsid w:val="00E135C6"/>
    <w:rsid w:val="00E15F94"/>
    <w:rsid w:val="00E17988"/>
    <w:rsid w:val="00E220A3"/>
    <w:rsid w:val="00E222B6"/>
    <w:rsid w:val="00E24755"/>
    <w:rsid w:val="00E30B73"/>
    <w:rsid w:val="00E36D17"/>
    <w:rsid w:val="00E4022F"/>
    <w:rsid w:val="00E5363F"/>
    <w:rsid w:val="00E54C68"/>
    <w:rsid w:val="00E553FF"/>
    <w:rsid w:val="00E55BB4"/>
    <w:rsid w:val="00E57CDB"/>
    <w:rsid w:val="00E60F89"/>
    <w:rsid w:val="00E6398D"/>
    <w:rsid w:val="00E76A9C"/>
    <w:rsid w:val="00E85FA0"/>
    <w:rsid w:val="00E9212C"/>
    <w:rsid w:val="00EA159A"/>
    <w:rsid w:val="00EA23CA"/>
    <w:rsid w:val="00EB3919"/>
    <w:rsid w:val="00EC40E1"/>
    <w:rsid w:val="00EC6341"/>
    <w:rsid w:val="00EC63D1"/>
    <w:rsid w:val="00EE6CEF"/>
    <w:rsid w:val="00EF1948"/>
    <w:rsid w:val="00F02386"/>
    <w:rsid w:val="00F04967"/>
    <w:rsid w:val="00F270A3"/>
    <w:rsid w:val="00F57974"/>
    <w:rsid w:val="00F63B49"/>
    <w:rsid w:val="00F65BEF"/>
    <w:rsid w:val="00F65ECA"/>
    <w:rsid w:val="00F80677"/>
    <w:rsid w:val="00F81B9F"/>
    <w:rsid w:val="00F83B8C"/>
    <w:rsid w:val="00F86BD8"/>
    <w:rsid w:val="00F94BB2"/>
    <w:rsid w:val="00FA62E2"/>
    <w:rsid w:val="00FB2C30"/>
    <w:rsid w:val="00FC039E"/>
    <w:rsid w:val="00FD05C2"/>
    <w:rsid w:val="00FD110C"/>
    <w:rsid w:val="00FD3702"/>
    <w:rsid w:val="00FD5111"/>
    <w:rsid w:val="00FE1E47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910E8"/>
  <w15:docId w15:val="{A5F6B3AB-D5B3-4E30-8E93-C1C1EC71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9"/>
    <w:qFormat/>
    <w:rsid w:val="00D014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E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33C7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DE3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E33C7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nhideWhenUsed/>
    <w:rsid w:val="00DE33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5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09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AEF"/>
  </w:style>
  <w:style w:type="paragraph" w:styleId="Stopka">
    <w:name w:val="footer"/>
    <w:basedOn w:val="Normalny"/>
    <w:link w:val="StopkaZnak"/>
    <w:uiPriority w:val="99"/>
    <w:unhideWhenUsed/>
    <w:rsid w:val="00C84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A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6B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6B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6BD8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9"/>
    <w:rsid w:val="00D01412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0D7E3-DE35-4661-9202-001B0020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Rumiński</dc:creator>
  <cp:lastModifiedBy>Anna Sobierajska</cp:lastModifiedBy>
  <cp:revision>2</cp:revision>
  <cp:lastPrinted>2021-10-26T07:01:00Z</cp:lastPrinted>
  <dcterms:created xsi:type="dcterms:W3CDTF">2021-10-27T11:45:00Z</dcterms:created>
  <dcterms:modified xsi:type="dcterms:W3CDTF">2021-10-27T11:45:00Z</dcterms:modified>
</cp:coreProperties>
</file>